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CCDB" w14:textId="1FB7C481" w:rsidR="00D9494A" w:rsidRDefault="0091693E" w:rsidP="00D4300C">
      <w:pPr>
        <w:rPr>
          <w:b/>
          <w:color w:val="808080" w:themeColor="background1" w:themeShade="80"/>
          <w:sz w:val="36"/>
        </w:rPr>
      </w:pPr>
      <w:r w:rsidRPr="0091693E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64896" behindDoc="0" locked="0" layoutInCell="1" allowOverlap="1" wp14:anchorId="685317E0" wp14:editId="516EACDA">
            <wp:simplePos x="0" y="0"/>
            <wp:positionH relativeFrom="column">
              <wp:posOffset>6908800</wp:posOffset>
            </wp:positionH>
            <wp:positionV relativeFrom="paragraph">
              <wp:posOffset>-260985</wp:posOffset>
            </wp:positionV>
            <wp:extent cx="2235200" cy="421972"/>
            <wp:effectExtent l="0" t="0" r="0" b="0"/>
            <wp:wrapNone/>
            <wp:docPr id="910793735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93735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2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66A">
        <w:rPr>
          <w:b/>
          <w:color w:val="808080" w:themeColor="background1" w:themeShade="80"/>
          <w:sz w:val="36"/>
        </w:rPr>
        <w:t>MODÈLE DE FEUILLE DE CALCUL DE PERSONA CLIENT</w:t>
      </w:r>
      <w:r w:rsidR="00B9766A">
        <w:rPr>
          <w:b/>
          <w:color w:val="808080" w:themeColor="background1" w:themeShade="80"/>
          <w:sz w:val="36"/>
        </w:rPr>
        <w:tab/>
      </w:r>
      <w:r w:rsidR="00B9766A">
        <w:rPr>
          <w:b/>
          <w:color w:val="808080" w:themeColor="background1" w:themeShade="80"/>
          <w:sz w:val="36"/>
        </w:rPr>
        <w:tab/>
      </w:r>
      <w:r w:rsidR="00B9766A">
        <w:rPr>
          <w:b/>
          <w:color w:val="808080" w:themeColor="background1" w:themeShade="80"/>
          <w:sz w:val="36"/>
        </w:rPr>
        <w:tab/>
      </w:r>
      <w:r w:rsidR="00B9766A">
        <w:rPr>
          <w:b/>
          <w:color w:val="808080" w:themeColor="background1" w:themeShade="80"/>
          <w:sz w:val="36"/>
        </w:rPr>
        <w:tab/>
      </w:r>
    </w:p>
    <w:p w14:paraId="57A4BAF6" w14:textId="77777777" w:rsidR="00D9494A" w:rsidRPr="00975A3D" w:rsidRDefault="00D9494A">
      <w:pPr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1542"/>
        <w:gridCol w:w="436"/>
        <w:gridCol w:w="4512"/>
        <w:gridCol w:w="436"/>
        <w:gridCol w:w="4512"/>
      </w:tblGrid>
      <w:tr w:rsidR="001C2AEC" w:rsidRPr="001C2AEC" w14:paraId="5AB550F4" w14:textId="77777777" w:rsidTr="00975A3D">
        <w:trPr>
          <w:trHeight w:val="432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14:paraId="65A55232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2D07D22E" wp14:editId="201708DA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15240</wp:posOffset>
                  </wp:positionV>
                  <wp:extent cx="1592580" cy="1592580"/>
                  <wp:effectExtent l="0" t="0" r="0" b="0"/>
                  <wp:wrapNone/>
                  <wp:docPr id="7" name="Graphic 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H8OiSj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F3869" w14:textId="77777777" w:rsidR="001C2AEC" w:rsidRPr="001C2AEC" w:rsidRDefault="001C2AEC" w:rsidP="001C2A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PHOTO DU PERSONA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433CB5F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520DA9F7" w14:textId="77777777" w:rsidR="001C2AEC" w:rsidRPr="001C2AEC" w:rsidRDefault="001C2AEC" w:rsidP="001C2AEC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OBJECTIFS ET MOTIVATIONS</w:t>
            </w:r>
          </w:p>
        </w:tc>
        <w:tc>
          <w:tcPr>
            <w:tcW w:w="436" w:type="dxa"/>
            <w:vMerge w:val="restart"/>
            <w:tcBorders>
              <w:top w:val="nil"/>
              <w:bottom w:val="nil"/>
            </w:tcBorders>
            <w:vAlign w:val="center"/>
          </w:tcPr>
          <w:p w14:paraId="713E5A3F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001903D9" w14:textId="77777777" w:rsidR="001C2AEC" w:rsidRPr="00975A3D" w:rsidRDefault="00975A3D" w:rsidP="001C2AEC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DÉFIS ET OBSTACLES</w:t>
            </w:r>
          </w:p>
        </w:tc>
      </w:tr>
      <w:tr w:rsidR="00975A3D" w:rsidRPr="001C2AEC" w14:paraId="7F765488" w14:textId="77777777" w:rsidTr="00975A3D">
        <w:trPr>
          <w:trHeight w:val="2204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14:paraId="78EF9886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4C23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14:paraId="1E648D25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12878149" w14:textId="77777777" w:rsidR="00975A3D" w:rsidRPr="00975A3D" w:rsidRDefault="00975A3D" w:rsidP="001C2AEC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737793E0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4D70E7B8" w14:textId="77777777" w:rsidR="00975A3D" w:rsidRPr="00975A3D" w:rsidRDefault="00975A3D" w:rsidP="001C2AEC">
            <w:pPr>
              <w:rPr>
                <w:color w:val="000000" w:themeColor="text1"/>
              </w:rPr>
            </w:pPr>
          </w:p>
        </w:tc>
      </w:tr>
      <w:tr w:rsidR="00975A3D" w:rsidRPr="001C2AEC" w14:paraId="6845B83A" w14:textId="77777777" w:rsidTr="00975A3D">
        <w:trPr>
          <w:trHeight w:val="288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95EBAD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7F38DF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14:paraId="36B58194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6C38D7F0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BC115D6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96F9221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3680ACF0" w14:textId="77777777" w:rsidTr="00975A3D">
        <w:trPr>
          <w:trHeight w:val="288"/>
        </w:trPr>
        <w:tc>
          <w:tcPr>
            <w:tcW w:w="45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5B98AC5" w14:textId="77777777" w:rsidR="00975A3D" w:rsidRPr="00975A3D" w:rsidRDefault="00975A3D" w:rsidP="001C2A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CITATION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A0D9184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059448A7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4B3DE06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3595E3A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0FFB0009" w14:textId="77777777" w:rsidTr="00975A3D">
        <w:trPr>
          <w:trHeight w:val="875"/>
        </w:trPr>
        <w:tc>
          <w:tcPr>
            <w:tcW w:w="451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177532D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9BE8C9C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E251D67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70E5F0D3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054CAF5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09205A87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2B3D0361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EB77D39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404BDD82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397D89FC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0236682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1511F34D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393DA397" w14:textId="77777777" w:rsidR="00975A3D" w:rsidRPr="001C2AEC" w:rsidRDefault="00975A3D" w:rsidP="001C2AEC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CB9BAB0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C3BBBD1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AA11E83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021C5C6A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1C2AEC" w:rsidRPr="001C2AEC" w14:paraId="6B1D21DC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6CAF8B91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ÂGE</w:t>
            </w:r>
          </w:p>
        </w:tc>
        <w:tc>
          <w:tcPr>
            <w:tcW w:w="436" w:type="dxa"/>
            <w:vMerge/>
            <w:tcBorders>
              <w:bottom w:val="nil"/>
              <w:right w:val="nil"/>
            </w:tcBorders>
            <w:vAlign w:val="center"/>
          </w:tcPr>
          <w:p w14:paraId="258A2C2B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14:paraId="40CD3614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A0698C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14:paraId="73FDCFE3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2CC9D25E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57A8F26D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7692308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67719ECE" w14:textId="77777777" w:rsidR="00975A3D" w:rsidRPr="001C2AEC" w:rsidRDefault="00975A3D" w:rsidP="00975A3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OBJECTIONS DE VENTE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CE627D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749254BD" w14:textId="77777777" w:rsidR="00975A3D" w:rsidRPr="00975A3D" w:rsidRDefault="00975A3D" w:rsidP="00975A3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SOURCES D’INFORMATIONS</w:t>
            </w:r>
          </w:p>
        </w:tc>
      </w:tr>
      <w:tr w:rsidR="00975A3D" w:rsidRPr="001C2AEC" w14:paraId="3676E478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559835CA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GENRE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B5477D3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vAlign w:val="center"/>
          </w:tcPr>
          <w:p w14:paraId="0285B3A5" w14:textId="77777777" w:rsidR="00975A3D" w:rsidRPr="00975A3D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E497A2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43E1549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LIVRES</w:t>
            </w:r>
          </w:p>
        </w:tc>
      </w:tr>
      <w:tr w:rsidR="00975A3D" w:rsidRPr="001C2AEC" w14:paraId="107DD192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0A27B19B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FD52AE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FDB9E1C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74D68D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7FBCFE89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4A1DBFE2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45DD94F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LIEU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0A9D500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6E5D3D1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9FD57E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5721E36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BLOGS</w:t>
            </w:r>
          </w:p>
        </w:tc>
      </w:tr>
      <w:tr w:rsidR="00975A3D" w:rsidRPr="001C2AEC" w14:paraId="27D2ADEC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257164B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1FF293E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04DDFBE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3149DBC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58F41B93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515681F9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5866F03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PROFESSION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019E0F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7BD7668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1850EE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389899F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CONFÉRENCES</w:t>
            </w:r>
          </w:p>
        </w:tc>
      </w:tr>
      <w:tr w:rsidR="00975A3D" w:rsidRPr="001C2AEC" w14:paraId="294E126F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EC51BF9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ACF1C9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6888D5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FA4381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3A09E975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332056B3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3325F980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INTITULÉ DU POSTE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2E180C9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30167E5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9F9382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18EC0FA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EXPERTS</w:t>
            </w:r>
          </w:p>
        </w:tc>
      </w:tr>
      <w:tr w:rsidR="00975A3D" w:rsidRPr="001C2AEC" w14:paraId="10479702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AAAE83E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99C7CDA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536E611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C8F2AB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2B6657EB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6EDC4DCE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2578E9E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NIVEAU D’ÉDUCATION LE PLUS ÉLEVÉ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AB1923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79431F45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F138B5C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4BD61479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MAGAZINES</w:t>
            </w:r>
          </w:p>
        </w:tc>
      </w:tr>
      <w:tr w:rsidR="00975A3D" w:rsidRPr="001C2AEC" w14:paraId="16F0376C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14A1CE9A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E7F99AD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0375060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513342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4CC4049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0580FDD5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188AF0AB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REVENU ANNUEL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53FA01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4ECA51D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587037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379C62A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SITES WEB</w:t>
            </w:r>
          </w:p>
        </w:tc>
      </w:tr>
      <w:tr w:rsidR="00975A3D" w:rsidRPr="001C2AEC" w14:paraId="1FAA9DED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40967619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73D6CE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3A86DEBD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31BBAD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39DAF30A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</w:tbl>
    <w:p w14:paraId="6F795806" w14:textId="77777777" w:rsidR="00560932" w:rsidRDefault="00560932" w:rsidP="00D4300C">
      <w:pPr>
        <w:sectPr w:rsidR="00560932" w:rsidSect="00CA5D69">
          <w:footerReference w:type="even" r:id="rId15"/>
          <w:footerReference w:type="default" r:id="rId16"/>
          <w:pgSz w:w="15840" w:h="12240" w:orient="landscape"/>
          <w:pgMar w:top="531" w:right="720" w:bottom="720" w:left="720" w:header="720" w:footer="720" w:gutter="0"/>
          <w:cols w:space="720"/>
          <w:docGrid w:linePitch="360"/>
        </w:sectPr>
      </w:pPr>
    </w:p>
    <w:p w14:paraId="1D32D099" w14:textId="77777777" w:rsidR="009B70C8" w:rsidRPr="00491059" w:rsidRDefault="009B70C8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5B46CF03" w14:textId="77777777" w:rsidTr="001C28B8">
        <w:trPr>
          <w:trHeight w:val="2663"/>
        </w:trPr>
        <w:tc>
          <w:tcPr>
            <w:tcW w:w="10583" w:type="dxa"/>
          </w:tcPr>
          <w:p w14:paraId="41793F25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637845CE" w14:textId="77777777" w:rsidR="00FF51C2" w:rsidRPr="00491059" w:rsidRDefault="00FF51C2" w:rsidP="00D4300C"/>
          <w:p w14:paraId="181AE819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6808E51" w14:textId="77777777" w:rsidR="006B5ECE" w:rsidRPr="00491059" w:rsidRDefault="006B5ECE" w:rsidP="00D4300C"/>
    <w:sectPr w:rsidR="006B5ECE" w:rsidRPr="00491059" w:rsidSect="00CA5D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0DDD" w14:textId="77777777" w:rsidR="00CA5D69" w:rsidRDefault="00CA5D69" w:rsidP="00D4300C">
      <w:r>
        <w:separator/>
      </w:r>
    </w:p>
  </w:endnote>
  <w:endnote w:type="continuationSeparator" w:id="0">
    <w:p w14:paraId="3C90F090" w14:textId="77777777" w:rsidR="00CA5D69" w:rsidRDefault="00CA5D6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Content>
      <w:p w14:paraId="42AF6B6D" w14:textId="77777777" w:rsidR="005B0B4C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B907B1" w14:textId="77777777"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58A8" w14:textId="77777777" w:rsidR="005B0B4C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5DEE" w14:textId="77777777" w:rsidR="00CA5D69" w:rsidRDefault="00CA5D69" w:rsidP="00D4300C">
      <w:r>
        <w:separator/>
      </w:r>
    </w:p>
  </w:footnote>
  <w:footnote w:type="continuationSeparator" w:id="0">
    <w:p w14:paraId="6A61D114" w14:textId="77777777" w:rsidR="00CA5D69" w:rsidRDefault="00CA5D6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8244">
    <w:abstractNumId w:val="9"/>
  </w:num>
  <w:num w:numId="2" w16cid:durableId="750079148">
    <w:abstractNumId w:val="8"/>
  </w:num>
  <w:num w:numId="3" w16cid:durableId="1973561390">
    <w:abstractNumId w:val="7"/>
  </w:num>
  <w:num w:numId="4" w16cid:durableId="1480028753">
    <w:abstractNumId w:val="6"/>
  </w:num>
  <w:num w:numId="5" w16cid:durableId="1506703777">
    <w:abstractNumId w:val="5"/>
  </w:num>
  <w:num w:numId="6" w16cid:durableId="2100056301">
    <w:abstractNumId w:val="4"/>
  </w:num>
  <w:num w:numId="7" w16cid:durableId="2098865776">
    <w:abstractNumId w:val="3"/>
  </w:num>
  <w:num w:numId="8" w16cid:durableId="123931377">
    <w:abstractNumId w:val="2"/>
  </w:num>
  <w:num w:numId="9" w16cid:durableId="1042709376">
    <w:abstractNumId w:val="1"/>
  </w:num>
  <w:num w:numId="10" w16cid:durableId="1161775252">
    <w:abstractNumId w:val="0"/>
  </w:num>
  <w:num w:numId="11" w16cid:durableId="165022522">
    <w:abstractNumId w:val="19"/>
  </w:num>
  <w:num w:numId="12" w16cid:durableId="125516108">
    <w:abstractNumId w:val="28"/>
  </w:num>
  <w:num w:numId="13" w16cid:durableId="1033651618">
    <w:abstractNumId w:val="27"/>
  </w:num>
  <w:num w:numId="14" w16cid:durableId="551186455">
    <w:abstractNumId w:val="17"/>
  </w:num>
  <w:num w:numId="15" w16cid:durableId="140541456">
    <w:abstractNumId w:val="14"/>
  </w:num>
  <w:num w:numId="16" w16cid:durableId="1959212642">
    <w:abstractNumId w:val="18"/>
  </w:num>
  <w:num w:numId="17" w16cid:durableId="543757149">
    <w:abstractNumId w:val="24"/>
  </w:num>
  <w:num w:numId="18" w16cid:durableId="1773816566">
    <w:abstractNumId w:val="23"/>
  </w:num>
  <w:num w:numId="19" w16cid:durableId="1984582972">
    <w:abstractNumId w:val="11"/>
  </w:num>
  <w:num w:numId="20" w16cid:durableId="1226145106">
    <w:abstractNumId w:val="12"/>
  </w:num>
  <w:num w:numId="21" w16cid:durableId="917328183">
    <w:abstractNumId w:val="20"/>
  </w:num>
  <w:num w:numId="22" w16cid:durableId="1907564127">
    <w:abstractNumId w:val="15"/>
  </w:num>
  <w:num w:numId="23" w16cid:durableId="830949850">
    <w:abstractNumId w:val="13"/>
  </w:num>
  <w:num w:numId="24" w16cid:durableId="1362632507">
    <w:abstractNumId w:val="10"/>
  </w:num>
  <w:num w:numId="25" w16cid:durableId="38017316">
    <w:abstractNumId w:val="21"/>
  </w:num>
  <w:num w:numId="26" w16cid:durableId="759327572">
    <w:abstractNumId w:val="22"/>
  </w:num>
  <w:num w:numId="27" w16cid:durableId="74673197">
    <w:abstractNumId w:val="26"/>
  </w:num>
  <w:num w:numId="28" w16cid:durableId="172377590">
    <w:abstractNumId w:val="29"/>
  </w:num>
  <w:num w:numId="29" w16cid:durableId="417025236">
    <w:abstractNumId w:val="16"/>
  </w:num>
  <w:num w:numId="30" w16cid:durableId="10493078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6"/>
    <w:rsid w:val="00010207"/>
    <w:rsid w:val="00016299"/>
    <w:rsid w:val="0002022F"/>
    <w:rsid w:val="00027FE5"/>
    <w:rsid w:val="00031AF7"/>
    <w:rsid w:val="00056E4C"/>
    <w:rsid w:val="00062BFE"/>
    <w:rsid w:val="000A1556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1693E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E1A89"/>
    <w:rsid w:val="00B223E1"/>
    <w:rsid w:val="00B307B3"/>
    <w:rsid w:val="00B8500C"/>
    <w:rsid w:val="00B850F5"/>
    <w:rsid w:val="00B9766A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A5D69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1337C"/>
  <w15:docId w15:val="{BE4D98A3-D518-B94E-8BAF-146C3C20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36&amp;utm_language=FR&amp;utm_source=template-word&amp;utm_medium=content&amp;utm_campaign=ic-Client+Persona+Worksheet-word-17936-fr&amp;lpa=ic+Client+Persona+Worksheet+word+17936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content:client-management-templates/IC-Client-Persona-Worksheet-109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1D67E-928B-C246-B5F2-15DD2C990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IC-Client-Persona-Worksheet-10922_WORD.dotx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2018-04-15T17:50:00Z</cp:lastPrinted>
  <dcterms:created xsi:type="dcterms:W3CDTF">2023-07-09T22:45:00Z</dcterms:created>
  <dcterms:modified xsi:type="dcterms:W3CDTF">2024-03-03T17:07:00Z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